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F0" w:rsidRDefault="007B7FF0" w:rsidP="007B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Отчёт</w:t>
      </w: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реализации целевой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«Общечеловеческие ценности» </w:t>
      </w:r>
      <w:r>
        <w:rPr>
          <w:rFonts w:ascii="Times New Roman" w:hAnsi="Times New Roman" w:cs="Times New Roman"/>
          <w:b/>
          <w:sz w:val="28"/>
          <w:szCs w:val="28"/>
        </w:rPr>
        <w:br/>
        <w:t>за 4 квартал 2017г.</w:t>
      </w:r>
    </w:p>
    <w:tbl>
      <w:tblPr>
        <w:tblStyle w:val="a3"/>
        <w:tblpPr w:leftFromText="180" w:rightFromText="180" w:vertAnchor="text" w:horzAnchor="margin" w:tblpY="581"/>
        <w:tblW w:w="0" w:type="auto"/>
        <w:tblLook w:val="04A0" w:firstRow="1" w:lastRow="0" w:firstColumn="1" w:lastColumn="0" w:noHBand="0" w:noVBand="1"/>
      </w:tblPr>
      <w:tblGrid>
        <w:gridCol w:w="442"/>
        <w:gridCol w:w="1663"/>
        <w:gridCol w:w="1644"/>
        <w:gridCol w:w="795"/>
        <w:gridCol w:w="632"/>
        <w:gridCol w:w="1167"/>
        <w:gridCol w:w="1661"/>
        <w:gridCol w:w="1567"/>
      </w:tblGrid>
      <w:tr w:rsidR="007B7FF0" w:rsidRPr="007B7FF0" w:rsidTr="007B7FF0">
        <w:tc>
          <w:tcPr>
            <w:tcW w:w="398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№</w:t>
            </w:r>
          </w:p>
        </w:tc>
        <w:tc>
          <w:tcPr>
            <w:tcW w:w="1554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b/>
                <w:lang w:eastAsia="ru-RU"/>
              </w:rPr>
              <w:t>Наименование    мероприятий</w:t>
            </w:r>
          </w:p>
        </w:tc>
        <w:tc>
          <w:tcPr>
            <w:tcW w:w="1890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b/>
                <w:lang w:eastAsia="ru-RU"/>
              </w:rPr>
              <w:t xml:space="preserve">     Тема</w:t>
            </w:r>
          </w:p>
        </w:tc>
        <w:tc>
          <w:tcPr>
            <w:tcW w:w="683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Класс.</w:t>
            </w:r>
          </w:p>
        </w:tc>
        <w:tc>
          <w:tcPr>
            <w:tcW w:w="559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Кол-во уч-ся.</w:t>
            </w:r>
          </w:p>
        </w:tc>
        <w:tc>
          <w:tcPr>
            <w:tcW w:w="1783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b/>
                <w:lang w:eastAsia="ru-RU"/>
              </w:rPr>
              <w:t>Гости</w:t>
            </w:r>
          </w:p>
        </w:tc>
        <w:tc>
          <w:tcPr>
            <w:tcW w:w="1381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b/>
                <w:lang w:eastAsia="ru-RU"/>
              </w:rPr>
              <w:t>Ответственные</w:t>
            </w:r>
          </w:p>
        </w:tc>
        <w:tc>
          <w:tcPr>
            <w:tcW w:w="1323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Дата</w:t>
            </w:r>
          </w:p>
        </w:tc>
      </w:tr>
      <w:tr w:rsidR="007B7FF0" w:rsidRPr="007B7FF0" w:rsidTr="007B7FF0">
        <w:tc>
          <w:tcPr>
            <w:tcW w:w="398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4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1890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«Любов</w:t>
            </w:r>
            <w:proofErr w:type="gramStart"/>
            <w:r>
              <w:rPr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это доброта» </w:t>
            </w:r>
          </w:p>
        </w:tc>
        <w:tc>
          <w:tcPr>
            <w:tcW w:w="68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5кл</w:t>
            </w:r>
          </w:p>
        </w:tc>
        <w:tc>
          <w:tcPr>
            <w:tcW w:w="559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8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 xml:space="preserve"> </w:t>
            </w:r>
          </w:p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ук. – </w:t>
            </w:r>
            <w:proofErr w:type="spellStart"/>
            <w:r>
              <w:rPr>
                <w:sz w:val="28"/>
                <w:szCs w:val="28"/>
                <w:lang w:eastAsia="ru-RU"/>
              </w:rPr>
              <w:t>Хамаева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Д.М. </w:t>
            </w:r>
          </w:p>
        </w:tc>
        <w:tc>
          <w:tcPr>
            <w:tcW w:w="132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18.11.17г.</w:t>
            </w:r>
          </w:p>
        </w:tc>
      </w:tr>
      <w:tr w:rsidR="007B7FF0" w:rsidRPr="007B7FF0" w:rsidTr="007B7FF0">
        <w:tc>
          <w:tcPr>
            <w:tcW w:w="398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 xml:space="preserve"> </w:t>
            </w:r>
            <w:r w:rsidR="00837930">
              <w:rPr>
                <w:sz w:val="28"/>
                <w:szCs w:val="28"/>
                <w:lang w:eastAsia="ru-RU"/>
              </w:rPr>
              <w:t xml:space="preserve">Классный час </w:t>
            </w:r>
          </w:p>
        </w:tc>
        <w:tc>
          <w:tcPr>
            <w:tcW w:w="1890" w:type="dxa"/>
          </w:tcPr>
          <w:p w:rsidR="007B7FF0" w:rsidRPr="007B7FF0" w:rsidRDefault="00837930" w:rsidP="007B7FF0">
            <w:pPr>
              <w:rPr>
                <w:rFonts w:eastAsiaTheme="minorEastAsia"/>
                <w:sz w:val="28"/>
                <w:szCs w:val="28"/>
                <w:lang w:eastAsia="ja-JP"/>
              </w:rPr>
            </w:pPr>
            <w:r>
              <w:rPr>
                <w:rFonts w:eastAsiaTheme="minorEastAsia"/>
                <w:sz w:val="28"/>
                <w:szCs w:val="28"/>
                <w:lang w:eastAsia="ja-JP"/>
              </w:rPr>
              <w:t>« Умение делиться любовью»</w:t>
            </w:r>
          </w:p>
        </w:tc>
        <w:tc>
          <w:tcPr>
            <w:tcW w:w="683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6кл</w:t>
            </w:r>
          </w:p>
        </w:tc>
        <w:tc>
          <w:tcPr>
            <w:tcW w:w="559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8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sz w:val="28"/>
                <w:szCs w:val="28"/>
                <w:lang w:eastAsia="ru-RU"/>
              </w:rPr>
              <w:t>ук. – Мамаева С.Я.</w:t>
            </w:r>
          </w:p>
        </w:tc>
        <w:tc>
          <w:tcPr>
            <w:tcW w:w="1323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08.12.17г.</w:t>
            </w:r>
          </w:p>
        </w:tc>
      </w:tr>
      <w:tr w:rsidR="007B7FF0" w:rsidRPr="007B7FF0" w:rsidTr="007B7FF0">
        <w:tc>
          <w:tcPr>
            <w:tcW w:w="398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4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1890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«Умение дружить»</w:t>
            </w:r>
          </w:p>
        </w:tc>
        <w:tc>
          <w:tcPr>
            <w:tcW w:w="683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4кл</w:t>
            </w:r>
          </w:p>
        </w:tc>
        <w:tc>
          <w:tcPr>
            <w:tcW w:w="559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8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ук. – </w:t>
            </w:r>
            <w:proofErr w:type="spellStart"/>
            <w:r>
              <w:rPr>
                <w:sz w:val="28"/>
                <w:szCs w:val="28"/>
                <w:lang w:eastAsia="ru-RU"/>
              </w:rPr>
              <w:t>Бучаева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В.З.</w:t>
            </w:r>
          </w:p>
        </w:tc>
        <w:tc>
          <w:tcPr>
            <w:tcW w:w="1323" w:type="dxa"/>
          </w:tcPr>
          <w:p w:rsidR="007B7FF0" w:rsidRPr="007B7FF0" w:rsidRDefault="00837930" w:rsidP="007B7F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14.12.17г.</w:t>
            </w:r>
            <w:r>
              <w:rPr>
                <w:sz w:val="28"/>
                <w:szCs w:val="28"/>
                <w:lang w:eastAsia="ru-RU"/>
              </w:rPr>
              <w:br/>
              <w:t>(намечено)</w:t>
            </w:r>
          </w:p>
        </w:tc>
      </w:tr>
      <w:tr w:rsidR="007B7FF0" w:rsidRPr="007B7FF0" w:rsidTr="007B7FF0">
        <w:tc>
          <w:tcPr>
            <w:tcW w:w="398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4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7B7FF0" w:rsidRDefault="007B7FF0" w:rsidP="00837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79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7930">
        <w:rPr>
          <w:rFonts w:ascii="Times New Roman" w:hAnsi="Times New Roman" w:cs="Times New Roman"/>
          <w:b/>
          <w:sz w:val="40"/>
          <w:szCs w:val="40"/>
        </w:rPr>
        <w:t>Анализ</w:t>
      </w:r>
      <w:r w:rsidR="00837930">
        <w:rPr>
          <w:rFonts w:ascii="Times New Roman" w:hAnsi="Times New Roman" w:cs="Times New Roman"/>
          <w:b/>
          <w:sz w:val="40"/>
          <w:szCs w:val="40"/>
        </w:rPr>
        <w:br/>
      </w:r>
      <w:r w:rsidR="00837930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реализации целевой программы </w:t>
      </w:r>
      <w:r w:rsidR="00837930">
        <w:rPr>
          <w:rFonts w:ascii="Times New Roman" w:hAnsi="Times New Roman" w:cs="Times New Roman"/>
          <w:b/>
          <w:sz w:val="28"/>
          <w:szCs w:val="28"/>
        </w:rPr>
        <w:t>«Общечеловеческие ценности»</w:t>
      </w:r>
      <w:r w:rsidR="00837930">
        <w:rPr>
          <w:rFonts w:ascii="Times New Roman" w:hAnsi="Times New Roman" w:cs="Times New Roman"/>
          <w:b/>
          <w:sz w:val="28"/>
          <w:szCs w:val="28"/>
        </w:rPr>
        <w:t>.</w:t>
      </w:r>
    </w:p>
    <w:p w:rsidR="00837930" w:rsidRPr="00837930" w:rsidRDefault="00837930" w:rsidP="0083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 проведён 18.11.17г. классный час на тему «Любов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доброта» , классным руководителем 5 класса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 </w:t>
      </w:r>
      <w:r>
        <w:rPr>
          <w:rFonts w:ascii="Times New Roman" w:hAnsi="Times New Roman" w:cs="Times New Roman"/>
          <w:sz w:val="28"/>
          <w:szCs w:val="28"/>
        </w:rPr>
        <w:br/>
        <w:t xml:space="preserve">   Присутствовала на классном часе Зам. Дир. по ВР- Магомедова Р.Г. </w:t>
      </w:r>
    </w:p>
    <w:p w:rsidR="006D2309" w:rsidRDefault="006D2309" w:rsidP="007B7F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2568272" cy="2051186"/>
            <wp:effectExtent l="0" t="0" r="3810" b="6350"/>
            <wp:docPr id="2" name="Рисунок 2" descr="C:\Users\Рабият\AppData\Local\Microsoft\Windows\INetCache\Content.Word\20171129_12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AppData\Local\Microsoft\Windows\INetCache\Content.Word\20171129_124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84" cy="204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746187" cy="2059388"/>
            <wp:effectExtent l="0" t="0" r="0" b="0"/>
            <wp:docPr id="3" name="Рисунок 3" descr="C:\Users\Рабият\AppData\Local\Microsoft\Windows\INetCache\Content.Word\20171129_12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AppData\Local\Microsoft\Windows\INetCache\Content.Word\20171129_125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85" cy="20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309">
        <w:rPr>
          <w:rFonts w:ascii="Times New Roman" w:hAnsi="Times New Roman" w:cs="Times New Roman"/>
          <w:b/>
          <w:sz w:val="28"/>
          <w:szCs w:val="28"/>
        </w:rPr>
        <w:br/>
      </w:r>
      <w:r w:rsidRPr="006D2309">
        <w:rPr>
          <w:rFonts w:ascii="Times New Roman" w:hAnsi="Times New Roman" w:cs="Times New Roman"/>
          <w:b/>
          <w:sz w:val="28"/>
          <w:szCs w:val="28"/>
        </w:rPr>
        <w:br/>
      </w:r>
      <w:r w:rsidRPr="006D2309">
        <w:rPr>
          <w:rFonts w:ascii="Times New Roman" w:hAnsi="Times New Roman" w:cs="Times New Roman"/>
          <w:b/>
          <w:sz w:val="28"/>
          <w:szCs w:val="28"/>
        </w:rPr>
        <w:br/>
      </w:r>
    </w:p>
    <w:p w:rsidR="006D2309" w:rsidRPr="006D2309" w:rsidRDefault="006D2309" w:rsidP="007B7FF0">
      <w:pPr>
        <w:rPr>
          <w:rFonts w:ascii="Times New Roman" w:hAnsi="Times New Roman" w:cs="Times New Roman"/>
          <w:sz w:val="28"/>
          <w:szCs w:val="28"/>
        </w:rPr>
      </w:pPr>
      <w:r w:rsidRPr="006D230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Был пр</w:t>
      </w:r>
      <w:r>
        <w:rPr>
          <w:rFonts w:ascii="Times New Roman" w:hAnsi="Times New Roman" w:cs="Times New Roman"/>
          <w:sz w:val="28"/>
          <w:szCs w:val="28"/>
        </w:rPr>
        <w:t>оведён 08.12</w:t>
      </w:r>
      <w:r>
        <w:rPr>
          <w:rFonts w:ascii="Times New Roman" w:hAnsi="Times New Roman" w:cs="Times New Roman"/>
          <w:sz w:val="28"/>
          <w:szCs w:val="28"/>
        </w:rPr>
        <w:t>.17г. классный час на тему «</w:t>
      </w:r>
      <w:r>
        <w:rPr>
          <w:rFonts w:ascii="Times New Roman" w:hAnsi="Times New Roman" w:cs="Times New Roman"/>
          <w:sz w:val="28"/>
          <w:szCs w:val="28"/>
        </w:rPr>
        <w:t>Умение делиться любовью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классным руководителем 6</w:t>
      </w:r>
      <w:r>
        <w:rPr>
          <w:rFonts w:ascii="Times New Roman" w:hAnsi="Times New Roman" w:cs="Times New Roman"/>
          <w:sz w:val="28"/>
          <w:szCs w:val="28"/>
        </w:rPr>
        <w:t xml:space="preserve"> класса –</w:t>
      </w:r>
      <w:r>
        <w:rPr>
          <w:rFonts w:ascii="Times New Roman" w:hAnsi="Times New Roman" w:cs="Times New Roman"/>
          <w:sz w:val="28"/>
          <w:szCs w:val="28"/>
        </w:rPr>
        <w:t>Мамаевой С.Я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6D23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2309" w:rsidRDefault="006D2309" w:rsidP="007B7F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2178658" cy="2083241"/>
            <wp:effectExtent l="0" t="0" r="0" b="0"/>
            <wp:docPr id="4" name="Рисунок 4" descr="C:\Users\Рабият\AppData\Local\Microsoft\Windows\INetCache\Content.Word\IMG-20171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бият\AppData\Local\Microsoft\Windows\INetCache\Content.Word\IMG-20171208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58" b="22816"/>
                    <a:stretch/>
                  </pic:blipFill>
                  <pic:spPr bwMode="auto">
                    <a:xfrm>
                      <a:off x="0" y="0"/>
                      <a:ext cx="2178676" cy="208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23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178657" cy="2083241"/>
            <wp:effectExtent l="0" t="0" r="0" b="0"/>
            <wp:docPr id="5" name="Рисунок 5" descr="C:\Users\Рабият\AppData\Local\Microsoft\Windows\INetCache\Content.Word\IMG-201712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бият\AppData\Local\Microsoft\Windows\INetCache\Content.Word\IMG-20171208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41" cy="20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02E" w:rsidRPr="006D2309" w:rsidRDefault="006D2309" w:rsidP="007B7F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2309">
        <w:rPr>
          <w:rFonts w:ascii="Times New Roman" w:hAnsi="Times New Roman" w:cs="Times New Roman"/>
          <w:b/>
          <w:sz w:val="28"/>
          <w:szCs w:val="28"/>
        </w:rPr>
        <w:br/>
      </w:r>
    </w:p>
    <w:sectPr w:rsidR="0083302E" w:rsidRPr="006D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2"/>
    <w:rsid w:val="006D2309"/>
    <w:rsid w:val="007B7FF0"/>
    <w:rsid w:val="0083302E"/>
    <w:rsid w:val="00837930"/>
    <w:rsid w:val="00A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Рабият</cp:lastModifiedBy>
  <cp:revision>2</cp:revision>
  <dcterms:created xsi:type="dcterms:W3CDTF">2017-12-10T22:53:00Z</dcterms:created>
  <dcterms:modified xsi:type="dcterms:W3CDTF">2017-12-10T23:21:00Z</dcterms:modified>
</cp:coreProperties>
</file>